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БЮЛЛЕТЕНЬ</w:t>
      </w:r>
    </w:p>
    <w:p w:rsidR="00AB3DCC" w:rsidRDefault="00010C82" w:rsidP="000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 12  от 05.05</w:t>
      </w:r>
      <w:r w:rsidR="00AB3DCC">
        <w:rPr>
          <w:rFonts w:ascii="Times New Roman" w:hAnsi="Times New Roman"/>
          <w:b/>
          <w:bCs/>
          <w:sz w:val="28"/>
          <w:szCs w:val="28"/>
        </w:rPr>
        <w:t xml:space="preserve">.2023 года органа местного самоуправления </w:t>
      </w:r>
    </w:p>
    <w:p w:rsidR="00AB3DCC" w:rsidRDefault="00AB3DCC" w:rsidP="000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Архангельской области  (учрежден решением Совета депутатов 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010C82" w:rsidRPr="00010C82" w:rsidRDefault="00010C82" w:rsidP="00010C82">
      <w:pPr>
        <w:tabs>
          <w:tab w:val="left" w:pos="709"/>
          <w:tab w:val="left" w:pos="331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010C82">
        <w:rPr>
          <w:rFonts w:ascii="Times New Roman" w:hAnsi="Times New Roman"/>
          <w:sz w:val="28"/>
          <w:szCs w:val="28"/>
        </w:rPr>
        <w:t>ЗАКЛЮЧЕНИЕ</w:t>
      </w:r>
    </w:p>
    <w:p w:rsidR="00010C82" w:rsidRPr="00010C82" w:rsidRDefault="00010C82" w:rsidP="00010C8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о результатах публичных слушаний по проекту решения Совета депутатов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 w:rsidRPr="00010C8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</w:t>
      </w:r>
    </w:p>
    <w:p w:rsidR="00010C82" w:rsidRDefault="00010C82" w:rsidP="00010C82">
      <w:pPr>
        <w:rPr>
          <w:rFonts w:ascii="Times New Roman" w:hAnsi="Times New Roman"/>
          <w:sz w:val="28"/>
        </w:rPr>
      </w:pP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>Дата проведения публичных слушаний – 04.05.2023 года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>Время (начала и окончания) – с 16.00 час. до 17.00 час.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Местонахождение пункта проведения публичных слушаний – 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здание Дома Культуры  </w:t>
      </w:r>
      <w:proofErr w:type="spellStart"/>
      <w:r w:rsidRPr="00010C82">
        <w:rPr>
          <w:rFonts w:ascii="Times New Roman" w:hAnsi="Times New Roman"/>
          <w:sz w:val="28"/>
        </w:rPr>
        <w:t>д.Пиринемь</w:t>
      </w:r>
      <w:proofErr w:type="spellEnd"/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д. </w:t>
      </w:r>
      <w:proofErr w:type="spellStart"/>
      <w:r w:rsidRPr="00010C82">
        <w:rPr>
          <w:rFonts w:ascii="Times New Roman" w:hAnsi="Times New Roman"/>
          <w:sz w:val="28"/>
        </w:rPr>
        <w:t>Пиринемь</w:t>
      </w:r>
      <w:proofErr w:type="spellEnd"/>
      <w:r w:rsidRPr="00010C82">
        <w:rPr>
          <w:rFonts w:ascii="Times New Roman" w:hAnsi="Times New Roman"/>
          <w:sz w:val="28"/>
        </w:rPr>
        <w:t>, ул. Центральная, 18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Председательствующий  – </w:t>
      </w:r>
      <w:proofErr w:type="spellStart"/>
      <w:r w:rsidRPr="00010C82">
        <w:rPr>
          <w:rFonts w:ascii="Times New Roman" w:hAnsi="Times New Roman"/>
          <w:sz w:val="28"/>
        </w:rPr>
        <w:t>Осюкова</w:t>
      </w:r>
      <w:proofErr w:type="spellEnd"/>
      <w:r w:rsidRPr="00010C82">
        <w:rPr>
          <w:rFonts w:ascii="Times New Roman" w:hAnsi="Times New Roman"/>
          <w:sz w:val="28"/>
        </w:rPr>
        <w:t xml:space="preserve"> В.Т .-  глава   муниципального образования» 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Секретарь – </w:t>
      </w:r>
      <w:proofErr w:type="spellStart"/>
      <w:r w:rsidRPr="00010C82">
        <w:rPr>
          <w:rFonts w:ascii="Times New Roman" w:hAnsi="Times New Roman"/>
          <w:sz w:val="28"/>
        </w:rPr>
        <w:t>Подшивалова</w:t>
      </w:r>
      <w:proofErr w:type="spellEnd"/>
      <w:r w:rsidRPr="00010C82">
        <w:rPr>
          <w:rFonts w:ascii="Times New Roman" w:hAnsi="Times New Roman"/>
          <w:sz w:val="28"/>
        </w:rPr>
        <w:t xml:space="preserve"> А.</w:t>
      </w:r>
      <w:r w:rsidRPr="00010C82">
        <w:rPr>
          <w:rFonts w:ascii="Times New Roman" w:hAnsi="Times New Roman"/>
          <w:sz w:val="28"/>
        </w:rPr>
        <w:tab/>
        <w:t>А.,  главный специалист администрации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>Количество зарегистрированных участников публичных слушаний -  25 чел.</w:t>
      </w:r>
    </w:p>
    <w:p w:rsidR="00010C82" w:rsidRPr="00010C82" w:rsidRDefault="00010C82" w:rsidP="00010C82">
      <w:pPr>
        <w:tabs>
          <w:tab w:val="left" w:pos="709"/>
          <w:tab w:val="left" w:pos="3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C82" w:rsidRPr="00010C82" w:rsidRDefault="00010C82" w:rsidP="00010C82">
      <w:pPr>
        <w:tabs>
          <w:tab w:val="left" w:pos="709"/>
          <w:tab w:val="left" w:pos="3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Инициатор публичных слушаний:  глава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 (далее – глава)  на основании постановления главы  № 9-па от 10 апреля 2023 г., которое опубликовано </w:t>
      </w:r>
      <w:r w:rsidRPr="00010C82">
        <w:rPr>
          <w:rFonts w:ascii="Times New Roman" w:hAnsi="Times New Roman"/>
          <w:sz w:val="28"/>
          <w:szCs w:val="28"/>
        </w:rPr>
        <w:br/>
        <w:t xml:space="preserve">в Информационном бюллетене  муниципального образования </w:t>
      </w:r>
      <w:r w:rsidRPr="00010C82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от 10 апреля 2023 г. № 10  вместе с проектом решения и Порядком учета предложений.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Предмет публичных слушаний: проект решения Совета депутатов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 w:rsidRPr="00010C8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(далее также – проект решения).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Информация о публикации проекта муниципального правового акта: проект решения Совета депутатов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«О преобразовании сельских поселений «</w:t>
      </w:r>
      <w:proofErr w:type="spellStart"/>
      <w:r w:rsidRPr="00010C8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</w:t>
      </w:r>
      <w:r w:rsidRPr="00010C82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был опубликован  в Информационном бюллетене № 11 от 12 апреля 2023 г. и размещен на официальном сайте администрации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5" w:history="1">
        <w:r w:rsidRPr="00010C8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10C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10C82">
          <w:rPr>
            <w:rStyle w:val="a3"/>
            <w:rFonts w:ascii="Times New Roman" w:hAnsi="Times New Roman"/>
            <w:sz w:val="28"/>
            <w:szCs w:val="28"/>
            <w:lang w:val="en-US"/>
          </w:rPr>
          <w:t>pinezhye</w:t>
        </w:r>
        <w:proofErr w:type="spellEnd"/>
        <w:r w:rsidRPr="00010C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10C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10C82">
        <w:rPr>
          <w:rFonts w:ascii="Times New Roman" w:hAnsi="Times New Roman"/>
          <w:sz w:val="28"/>
          <w:szCs w:val="28"/>
        </w:rPr>
        <w:t xml:space="preserve"> 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Предложение, вынесенное на обсуждение: выразить согласие населения сельского поселения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010C8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</w:p>
    <w:p w:rsidR="00010C82" w:rsidRPr="00010C82" w:rsidRDefault="00010C82" w:rsidP="00010C82">
      <w:pPr>
        <w:tabs>
          <w:tab w:val="left" w:pos="709"/>
          <w:tab w:val="left" w:pos="3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Устных и письменных предложений и замечаний на проект решения в администрацию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до начала проведения публичных слушаний не поступало.</w:t>
      </w:r>
    </w:p>
    <w:p w:rsidR="00010C82" w:rsidRPr="00010C82" w:rsidRDefault="00010C82" w:rsidP="00010C82">
      <w:pPr>
        <w:tabs>
          <w:tab w:val="left" w:pos="709"/>
          <w:tab w:val="left" w:pos="3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lastRenderedPageBreak/>
        <w:t>Количество голосов участников публичных слушаний, поданных в поддержку проекта решения: 25- «за», 0- «против», 0- «воздержался».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 xml:space="preserve">Решение, принятое по итогам публичных слушаний: 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1. Публичные слушания по проекту решения считать состоявшимися.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10C82">
        <w:rPr>
          <w:rFonts w:ascii="Times New Roman" w:hAnsi="Times New Roman"/>
          <w:sz w:val="28"/>
          <w:szCs w:val="28"/>
        </w:rPr>
        <w:t>2. Рекомендовать Совету депутатов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 рассмотреть и принять решение «О преобразовании сельских поселений «</w:t>
      </w:r>
      <w:proofErr w:type="spellStart"/>
      <w:r w:rsidRPr="00010C8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10C8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10C8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области», выразив в нем согласие населения сельского поселения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010C82" w:rsidRPr="00010C82" w:rsidRDefault="00010C82" w:rsidP="00010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C82">
        <w:rPr>
          <w:rFonts w:ascii="Times New Roman" w:hAnsi="Times New Roman"/>
          <w:sz w:val="28"/>
          <w:szCs w:val="28"/>
        </w:rPr>
        <w:t>3. Опубликовать заключение о результатах публичных слушаний по п</w:t>
      </w:r>
      <w:bookmarkStart w:id="1" w:name="_GoBack"/>
      <w:bookmarkEnd w:id="1"/>
      <w:r w:rsidRPr="00010C82">
        <w:rPr>
          <w:rFonts w:ascii="Times New Roman" w:hAnsi="Times New Roman"/>
          <w:sz w:val="28"/>
          <w:szCs w:val="28"/>
        </w:rPr>
        <w:t>роекту решения в Информационном бюллетене муниципального образования «</w:t>
      </w:r>
      <w:proofErr w:type="spellStart"/>
      <w:r w:rsidRPr="00010C8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»  и разместить его на официальном сайте администрации </w:t>
      </w:r>
      <w:proofErr w:type="spellStart"/>
      <w:r w:rsidRPr="00010C8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0C8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</w:p>
    <w:p w:rsidR="00010C82" w:rsidRPr="00010C82" w:rsidRDefault="00010C82" w:rsidP="00010C82">
      <w:pPr>
        <w:rPr>
          <w:rFonts w:ascii="Times New Roman" w:hAnsi="Times New Roman"/>
          <w:sz w:val="28"/>
        </w:rPr>
      </w:pP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Председательствующий  публичных слушаний                             В.Т. </w:t>
      </w:r>
      <w:proofErr w:type="spellStart"/>
      <w:r w:rsidRPr="00010C82">
        <w:rPr>
          <w:rFonts w:ascii="Times New Roman" w:hAnsi="Times New Roman"/>
          <w:sz w:val="28"/>
        </w:rPr>
        <w:t>Осюкова</w:t>
      </w:r>
      <w:proofErr w:type="spellEnd"/>
      <w:r w:rsidRPr="00010C82">
        <w:rPr>
          <w:rFonts w:ascii="Times New Roman" w:hAnsi="Times New Roman"/>
          <w:sz w:val="28"/>
        </w:rPr>
        <w:t xml:space="preserve">     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   </w:t>
      </w:r>
    </w:p>
    <w:p w:rsidR="00010C82" w:rsidRPr="00010C82" w:rsidRDefault="00010C82" w:rsidP="00010C82">
      <w:pPr>
        <w:rPr>
          <w:rFonts w:ascii="Times New Roman" w:hAnsi="Times New Roman"/>
          <w:sz w:val="28"/>
        </w:rPr>
      </w:pPr>
      <w:r w:rsidRPr="00010C82">
        <w:rPr>
          <w:rFonts w:ascii="Times New Roman" w:hAnsi="Times New Roman"/>
          <w:sz w:val="28"/>
        </w:rPr>
        <w:t xml:space="preserve">Секретарь публичных слушаний                    </w:t>
      </w:r>
      <w:r w:rsidRPr="00010C82">
        <w:rPr>
          <w:rFonts w:ascii="Times New Roman" w:hAnsi="Times New Roman"/>
          <w:sz w:val="28"/>
        </w:rPr>
        <w:tab/>
        <w:t xml:space="preserve">                    А.А. </w:t>
      </w:r>
      <w:proofErr w:type="spellStart"/>
      <w:r w:rsidRPr="00010C82">
        <w:rPr>
          <w:rFonts w:ascii="Times New Roman" w:hAnsi="Times New Roman"/>
          <w:sz w:val="28"/>
        </w:rPr>
        <w:t>Подшивалова</w:t>
      </w:r>
      <w:proofErr w:type="spellEnd"/>
    </w:p>
    <w:p w:rsidR="00010C82" w:rsidRDefault="00010C82" w:rsidP="00AB3DCC"/>
    <w:p w:rsidR="00A0685C" w:rsidRDefault="00A0685C" w:rsidP="00AB3DCC"/>
    <w:p w:rsidR="00A0685C" w:rsidRDefault="00A0685C" w:rsidP="00AB3DCC"/>
    <w:p w:rsidR="00A0685C" w:rsidRDefault="00A0685C" w:rsidP="00AB3DCC"/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 xml:space="preserve">Редактор – </w:t>
      </w:r>
      <w:proofErr w:type="spellStart"/>
      <w:r w:rsidRPr="00010C82">
        <w:rPr>
          <w:rFonts w:ascii="Times New Roman" w:hAnsi="Times New Roman"/>
          <w:b/>
          <w:bCs/>
        </w:rPr>
        <w:t>Подшивалова</w:t>
      </w:r>
      <w:proofErr w:type="spellEnd"/>
      <w:r w:rsidRPr="00010C82">
        <w:rPr>
          <w:rFonts w:ascii="Times New Roman" w:hAnsi="Times New Roman"/>
          <w:b/>
          <w:bCs/>
        </w:rPr>
        <w:t xml:space="preserve"> А.А.</w:t>
      </w:r>
    </w:p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>Тираж –25 шт.</w:t>
      </w:r>
    </w:p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 xml:space="preserve">Адрес: 164626  </w:t>
      </w:r>
      <w:proofErr w:type="spellStart"/>
      <w:r w:rsidRPr="00010C82">
        <w:rPr>
          <w:rFonts w:ascii="Times New Roman" w:hAnsi="Times New Roman"/>
          <w:b/>
          <w:bCs/>
        </w:rPr>
        <w:t>д.Пиринемь</w:t>
      </w:r>
      <w:proofErr w:type="spellEnd"/>
      <w:r w:rsidRPr="00010C82">
        <w:rPr>
          <w:rFonts w:ascii="Times New Roman" w:hAnsi="Times New Roman"/>
          <w:b/>
          <w:bCs/>
        </w:rPr>
        <w:t xml:space="preserve"> ул.Речная, дом 10</w:t>
      </w:r>
    </w:p>
    <w:p w:rsidR="008557D5" w:rsidRDefault="008557D5"/>
    <w:sectPr w:rsidR="008557D5" w:rsidSect="008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2559B"/>
    <w:multiLevelType w:val="singleLevel"/>
    <w:tmpl w:val="A77CA8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DCC"/>
    <w:rsid w:val="00010C82"/>
    <w:rsid w:val="00391945"/>
    <w:rsid w:val="004D619D"/>
    <w:rsid w:val="00777C51"/>
    <w:rsid w:val="008557D5"/>
    <w:rsid w:val="00A0685C"/>
    <w:rsid w:val="00A729AD"/>
    <w:rsid w:val="00A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DCC"/>
    <w:pPr>
      <w:ind w:left="720"/>
      <w:contextualSpacing/>
    </w:pPr>
  </w:style>
  <w:style w:type="character" w:customStyle="1" w:styleId="senderemailiwfmg">
    <w:name w:val="sender_email_iwfmg"/>
    <w:basedOn w:val="a0"/>
    <w:rsid w:val="00AB3DCC"/>
  </w:style>
  <w:style w:type="paragraph" w:styleId="a5">
    <w:name w:val="Normal (Web)"/>
    <w:basedOn w:val="a"/>
    <w:uiPriority w:val="99"/>
    <w:unhideWhenUsed/>
    <w:rsid w:val="004D6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10C8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10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751</Words>
  <Characters>4282</Characters>
  <Application>Microsoft Office Word</Application>
  <DocSecurity>0</DocSecurity>
  <Lines>35</Lines>
  <Paragraphs>10</Paragraphs>
  <ScaleCrop>false</ScaleCrop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2023-04-10T13:59:00Z</dcterms:created>
  <dcterms:modified xsi:type="dcterms:W3CDTF">2023-05-15T09:17:00Z</dcterms:modified>
</cp:coreProperties>
</file>