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D" w:rsidRDefault="00DC0B3D" w:rsidP="00DC0B3D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0F5F95" w:rsidRDefault="000F5F95" w:rsidP="00DC0B3D">
      <w:pPr>
        <w:pStyle w:val="a3"/>
        <w:rPr>
          <w:b/>
        </w:rPr>
      </w:pPr>
    </w:p>
    <w:p w:rsidR="00DC0B3D" w:rsidRDefault="00DC0B3D" w:rsidP="00117113">
      <w:pPr>
        <w:pStyle w:val="a3"/>
        <w:rPr>
          <w:b/>
        </w:rPr>
      </w:pPr>
      <w:r>
        <w:rPr>
          <w:b/>
        </w:rPr>
        <w:t xml:space="preserve">Собрание депутатов </w:t>
      </w:r>
      <w:r w:rsidR="00117113">
        <w:rPr>
          <w:b/>
        </w:rPr>
        <w:t>Пинежского муниципального района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Архангельской области</w:t>
      </w:r>
      <w:r w:rsidR="009752C7">
        <w:rPr>
          <w:b/>
        </w:rPr>
        <w:t xml:space="preserve"> </w:t>
      </w:r>
      <w:r w:rsidR="00F87532">
        <w:rPr>
          <w:b/>
        </w:rPr>
        <w:t>(седьмого</w:t>
      </w:r>
      <w:r>
        <w:rPr>
          <w:b/>
        </w:rPr>
        <w:t xml:space="preserve"> созыва) </w:t>
      </w:r>
      <w:r w:rsidR="0054103B">
        <w:rPr>
          <w:b/>
        </w:rPr>
        <w:t xml:space="preserve">(очередное девятое </w:t>
      </w:r>
      <w:r>
        <w:rPr>
          <w:b/>
        </w:rPr>
        <w:t>заседание</w:t>
      </w:r>
      <w:r w:rsidR="0054103B">
        <w:rPr>
          <w:b/>
        </w:rPr>
        <w:t>)</w:t>
      </w:r>
    </w:p>
    <w:p w:rsidR="00DB7435" w:rsidRDefault="00DB7435" w:rsidP="00DB7435">
      <w:pPr>
        <w:pStyle w:val="a3"/>
        <w:rPr>
          <w:b/>
          <w:sz w:val="27"/>
          <w:szCs w:val="27"/>
        </w:rPr>
      </w:pPr>
    </w:p>
    <w:p w:rsidR="009752C7" w:rsidRPr="00966911" w:rsidRDefault="009752C7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</w:t>
      </w:r>
      <w:r w:rsidR="0054103B">
        <w:rPr>
          <w:sz w:val="27"/>
          <w:szCs w:val="27"/>
        </w:rPr>
        <w:t>28 октября</w:t>
      </w:r>
      <w:r w:rsidR="00D41EF3">
        <w:rPr>
          <w:sz w:val="27"/>
          <w:szCs w:val="27"/>
        </w:rPr>
        <w:t xml:space="preserve"> 2022</w:t>
      </w:r>
      <w:r w:rsidRPr="00966911">
        <w:rPr>
          <w:sz w:val="27"/>
          <w:szCs w:val="27"/>
        </w:rPr>
        <w:t xml:space="preserve"> года № </w:t>
      </w:r>
      <w:r w:rsidR="0054103B">
        <w:rPr>
          <w:sz w:val="27"/>
          <w:szCs w:val="27"/>
        </w:rPr>
        <w:t>131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54103B" w:rsidRDefault="00DB7435" w:rsidP="00DB7435">
      <w:pPr>
        <w:shd w:val="clear" w:color="auto" w:fill="FFFFFF"/>
        <w:spacing w:line="317" w:lineRule="exact"/>
        <w:ind w:left="86"/>
        <w:jc w:val="center"/>
        <w:rPr>
          <w:rFonts w:eastAsiaTheme="minorHAnsi"/>
          <w:b/>
          <w:sz w:val="28"/>
          <w:szCs w:val="28"/>
          <w:lang w:eastAsia="en-US"/>
        </w:rPr>
      </w:pPr>
      <w:r w:rsidRPr="00117113">
        <w:rPr>
          <w:b/>
          <w:sz w:val="28"/>
          <w:szCs w:val="28"/>
        </w:rPr>
        <w:t xml:space="preserve">О внесении </w:t>
      </w:r>
      <w:r w:rsidR="00F71110" w:rsidRPr="00117113">
        <w:rPr>
          <w:b/>
          <w:sz w:val="28"/>
          <w:szCs w:val="28"/>
        </w:rPr>
        <w:t>изменений</w:t>
      </w:r>
      <w:r w:rsidR="00192A17" w:rsidRPr="00117113">
        <w:rPr>
          <w:b/>
          <w:sz w:val="28"/>
          <w:szCs w:val="28"/>
        </w:rPr>
        <w:t xml:space="preserve"> </w:t>
      </w:r>
      <w:r w:rsidRPr="00117113">
        <w:rPr>
          <w:b/>
          <w:sz w:val="28"/>
          <w:szCs w:val="28"/>
        </w:rPr>
        <w:t xml:space="preserve">в </w:t>
      </w:r>
      <w:r w:rsidR="00117113" w:rsidRPr="00117113">
        <w:rPr>
          <w:b/>
          <w:sz w:val="28"/>
          <w:szCs w:val="28"/>
        </w:rPr>
        <w:t xml:space="preserve">Положение </w:t>
      </w:r>
      <w:r w:rsidR="00117113" w:rsidRPr="00117113">
        <w:rPr>
          <w:rFonts w:eastAsiaTheme="minorHAnsi"/>
          <w:b/>
          <w:sz w:val="28"/>
          <w:szCs w:val="28"/>
          <w:lang w:eastAsia="en-US"/>
        </w:rPr>
        <w:t xml:space="preserve">о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муниципального образования «Пинежский муниципальный район» Архангельской области и </w:t>
      </w:r>
    </w:p>
    <w:p w:rsidR="00DB7435" w:rsidRPr="00117113" w:rsidRDefault="00117113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117113">
        <w:rPr>
          <w:rFonts w:eastAsiaTheme="minorHAnsi"/>
          <w:b/>
          <w:sz w:val="28"/>
          <w:szCs w:val="28"/>
          <w:lang w:eastAsia="en-US"/>
        </w:rPr>
        <w:t>членам их семей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Default="00117113" w:rsidP="009752C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 325 Трудового кодекса Российской Федерации и на основании экспертного заключения Правового департамента администрации Губернатора Архангельской области и Правительства Архангельской области от 22.08.2022 № 09-03/934</w:t>
      </w:r>
      <w:r w:rsidR="00192A17" w:rsidRPr="00192A17">
        <w:rPr>
          <w:sz w:val="28"/>
          <w:szCs w:val="28"/>
        </w:rPr>
        <w:t xml:space="preserve">, </w:t>
      </w:r>
      <w:r w:rsidR="00192A1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Пинежского </w:t>
      </w:r>
      <w:r w:rsidR="00192A17">
        <w:rPr>
          <w:sz w:val="28"/>
          <w:szCs w:val="28"/>
        </w:rPr>
        <w:t>му</w:t>
      </w:r>
      <w:r>
        <w:rPr>
          <w:sz w:val="28"/>
          <w:szCs w:val="28"/>
        </w:rPr>
        <w:t>ниципального</w:t>
      </w:r>
      <w:r w:rsidR="00192A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9773A8">
        <w:rPr>
          <w:sz w:val="28"/>
          <w:szCs w:val="28"/>
        </w:rPr>
        <w:t xml:space="preserve"> Архангельской области </w:t>
      </w:r>
      <w:r w:rsidR="00823EB3">
        <w:rPr>
          <w:sz w:val="28"/>
          <w:szCs w:val="28"/>
        </w:rPr>
        <w:t xml:space="preserve">седьмого созыва </w:t>
      </w:r>
      <w:r w:rsidR="005B3650" w:rsidRPr="00DC0B3D">
        <w:rPr>
          <w:b/>
          <w:sz w:val="28"/>
          <w:szCs w:val="28"/>
        </w:rPr>
        <w:t>РЕШАЕТ</w:t>
      </w:r>
      <w:r w:rsidR="00192A17" w:rsidRPr="00DC0B3D">
        <w:rPr>
          <w:b/>
          <w:sz w:val="28"/>
          <w:szCs w:val="28"/>
        </w:rPr>
        <w:t>:</w:t>
      </w:r>
    </w:p>
    <w:p w:rsidR="004F4F60" w:rsidRPr="00117113" w:rsidRDefault="00192A17" w:rsidP="00117113">
      <w:pPr>
        <w:pStyle w:val="a5"/>
        <w:numPr>
          <w:ilvl w:val="0"/>
          <w:numId w:val="7"/>
        </w:numPr>
        <w:shd w:val="clear" w:color="auto" w:fill="FFFFFF"/>
        <w:spacing w:line="317" w:lineRule="exact"/>
        <w:ind w:left="0" w:firstLine="709"/>
        <w:jc w:val="both"/>
        <w:rPr>
          <w:sz w:val="28"/>
          <w:szCs w:val="28"/>
        </w:rPr>
      </w:pPr>
      <w:r w:rsidRPr="00117113">
        <w:rPr>
          <w:sz w:val="28"/>
          <w:szCs w:val="28"/>
        </w:rPr>
        <w:t xml:space="preserve">Внести в </w:t>
      </w:r>
      <w:r w:rsidR="00117113" w:rsidRPr="00117113">
        <w:rPr>
          <w:sz w:val="28"/>
          <w:szCs w:val="28"/>
        </w:rPr>
        <w:t xml:space="preserve">Положение </w:t>
      </w:r>
      <w:r w:rsidR="009752C7">
        <w:rPr>
          <w:sz w:val="28"/>
          <w:szCs w:val="28"/>
        </w:rPr>
        <w:t>о</w:t>
      </w:r>
      <w:r w:rsidR="00117113" w:rsidRPr="00117113">
        <w:rPr>
          <w:rFonts w:eastAsiaTheme="minorHAnsi"/>
          <w:sz w:val="28"/>
          <w:szCs w:val="28"/>
          <w:lang w:eastAsia="en-US"/>
        </w:rPr>
        <w:t xml:space="preserve">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муниципального образования «Пинежский муниципальный район» Архангельской области и членам их семей</w:t>
      </w:r>
      <w:r w:rsidR="00117113">
        <w:rPr>
          <w:rFonts w:eastAsiaTheme="minorHAnsi"/>
          <w:sz w:val="28"/>
          <w:szCs w:val="28"/>
          <w:lang w:eastAsia="en-US"/>
        </w:rPr>
        <w:t xml:space="preserve">, утвержденное решением Собрания депутатов Пинежского муниципального района Архангельской области от 18 февраля 2022 года № 60 (далее – Положение) </w:t>
      </w:r>
      <w:r w:rsidRPr="00117113">
        <w:rPr>
          <w:sz w:val="28"/>
          <w:szCs w:val="28"/>
        </w:rPr>
        <w:t xml:space="preserve">следующие изменения: </w:t>
      </w:r>
    </w:p>
    <w:p w:rsidR="00C40B7A" w:rsidRPr="00823EB3" w:rsidRDefault="00117113" w:rsidP="00823EB3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823EB3">
        <w:rPr>
          <w:sz w:val="28"/>
          <w:szCs w:val="28"/>
        </w:rPr>
        <w:t>Пункт 3</w:t>
      </w:r>
      <w:r w:rsidR="00C35F64" w:rsidRPr="00823EB3">
        <w:rPr>
          <w:sz w:val="28"/>
          <w:szCs w:val="28"/>
        </w:rPr>
        <w:t xml:space="preserve"> статьи 1</w:t>
      </w:r>
      <w:r w:rsidRPr="00823EB3">
        <w:rPr>
          <w:sz w:val="28"/>
          <w:szCs w:val="28"/>
        </w:rPr>
        <w:t xml:space="preserve"> Положения </w:t>
      </w:r>
      <w:r w:rsidR="00C40B7A" w:rsidRPr="00823EB3">
        <w:rPr>
          <w:sz w:val="28"/>
          <w:szCs w:val="28"/>
        </w:rPr>
        <w:t>изложить в следующей редакции:</w:t>
      </w:r>
    </w:p>
    <w:p w:rsidR="00117113" w:rsidRDefault="00117113" w:rsidP="0011711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К членам семьи работника, имеющих право на компенсацию расходов, указанных в пункте 2 настоящего Положения относятся:</w:t>
      </w:r>
    </w:p>
    <w:p w:rsidR="00117113" w:rsidRDefault="00FE5830" w:rsidP="0011711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7113">
        <w:rPr>
          <w:sz w:val="28"/>
          <w:szCs w:val="28"/>
        </w:rPr>
        <w:t>есовершеннолетние дети, в том числе находящиеся под любой формой устройства в соответствии с Федеральным законом от 24 апреля 2008 г. № 48-ФЗ «Об опеке и попечительстве»</w:t>
      </w:r>
      <w:r>
        <w:rPr>
          <w:sz w:val="28"/>
          <w:szCs w:val="28"/>
        </w:rPr>
        <w:t>;</w:t>
      </w:r>
    </w:p>
    <w:p w:rsidR="00FE5830" w:rsidRDefault="00FE5830" w:rsidP="00117113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неработающий </w:t>
      </w:r>
      <w:r w:rsidR="00210BA5">
        <w:rPr>
          <w:sz w:val="28"/>
          <w:szCs w:val="28"/>
        </w:rPr>
        <w:t>супруг (супруга)</w:t>
      </w:r>
      <w:r>
        <w:rPr>
          <w:sz w:val="28"/>
          <w:szCs w:val="28"/>
        </w:rPr>
        <w:t xml:space="preserve">, являющийся (являющаяся) </w:t>
      </w:r>
      <w:r>
        <w:rPr>
          <w:sz w:val="28"/>
          <w:szCs w:val="28"/>
        </w:rPr>
        <w:lastRenderedPageBreak/>
        <w:t>трудоспособным гражданином, который не имеет работы и заработка и признан государственными органами службы занятости населения в установленном порядке безработным</w:t>
      </w:r>
      <w:r w:rsidR="0043640B">
        <w:rPr>
          <w:sz w:val="28"/>
          <w:szCs w:val="28"/>
        </w:rPr>
        <w:t>.».</w:t>
      </w:r>
    </w:p>
    <w:p w:rsidR="00C35F64" w:rsidRPr="00823EB3" w:rsidRDefault="00C35F64" w:rsidP="00823EB3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23EB3">
        <w:rPr>
          <w:sz w:val="28"/>
          <w:szCs w:val="28"/>
        </w:rPr>
        <w:t xml:space="preserve">Пункт 3 статьи 5 Положения дополнить подпунктом 7 </w:t>
      </w:r>
      <w:r w:rsidR="00210BA5">
        <w:rPr>
          <w:sz w:val="28"/>
          <w:szCs w:val="28"/>
        </w:rPr>
        <w:t xml:space="preserve">и 8 </w:t>
      </w:r>
      <w:r w:rsidRPr="00823EB3">
        <w:rPr>
          <w:sz w:val="28"/>
          <w:szCs w:val="28"/>
        </w:rPr>
        <w:t>следующего содержания:</w:t>
      </w:r>
    </w:p>
    <w:p w:rsidR="00C35F64" w:rsidRDefault="00C35F64" w:rsidP="00C35F6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 документ</w:t>
      </w:r>
      <w:r w:rsidR="00210BA5">
        <w:rPr>
          <w:sz w:val="28"/>
          <w:szCs w:val="28"/>
        </w:rPr>
        <w:t xml:space="preserve"> государственного органа службы занятости населения, подтверждающий признание супруга (супруги) безработным по состоянию на день отъезда к месту отдыха;</w:t>
      </w:r>
    </w:p>
    <w:p w:rsidR="00210BA5" w:rsidRDefault="00210BA5" w:rsidP="00C35F6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копия паспорта на неработающего супруга (супругу).</w:t>
      </w:r>
    </w:p>
    <w:p w:rsidR="00210BA5" w:rsidRDefault="00210BA5" w:rsidP="00C35F6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предусмотренные подпунктами 3 и 7 пункта 3 статьи 5 настоящего Положения предоставляются одновременно с документами, подтверждающие фактические расходы.».</w:t>
      </w:r>
    </w:p>
    <w:p w:rsidR="0054103B" w:rsidRPr="0054103B" w:rsidRDefault="0054103B" w:rsidP="00C35F64">
      <w:pPr>
        <w:pStyle w:val="a5"/>
        <w:ind w:left="0" w:firstLine="709"/>
        <w:jc w:val="both"/>
        <w:rPr>
          <w:sz w:val="28"/>
          <w:szCs w:val="28"/>
        </w:rPr>
      </w:pPr>
      <w:r w:rsidRPr="0054103B">
        <w:rPr>
          <w:sz w:val="28"/>
          <w:szCs w:val="28"/>
        </w:rPr>
        <w:t>3) В пункте 3 статьи 2 Положения слова «но не чаще одного раза в календарный год» исключить</w:t>
      </w:r>
      <w:r>
        <w:rPr>
          <w:sz w:val="28"/>
          <w:szCs w:val="28"/>
        </w:rPr>
        <w:t>.</w:t>
      </w:r>
    </w:p>
    <w:p w:rsidR="0043640B" w:rsidRPr="00823EB3" w:rsidRDefault="0043640B" w:rsidP="00823EB3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23EB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92A17" w:rsidRPr="0043640B" w:rsidRDefault="00192A17" w:rsidP="0043640B">
      <w:pPr>
        <w:pStyle w:val="a5"/>
        <w:ind w:left="1909"/>
        <w:jc w:val="both"/>
        <w:rPr>
          <w:sz w:val="28"/>
          <w:szCs w:val="28"/>
        </w:rPr>
      </w:pPr>
      <w:r w:rsidRPr="0043640B">
        <w:rPr>
          <w:sz w:val="28"/>
          <w:szCs w:val="28"/>
        </w:rPr>
        <w:t xml:space="preserve"> 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</w:t>
      </w:r>
      <w:r w:rsidR="00C40B7A">
        <w:rPr>
          <w:sz w:val="28"/>
          <w:szCs w:val="28"/>
        </w:rPr>
        <w:t xml:space="preserve">                    </w:t>
      </w:r>
      <w:r w:rsidR="00BE460E">
        <w:rPr>
          <w:sz w:val="28"/>
          <w:szCs w:val="28"/>
        </w:rPr>
        <w:t xml:space="preserve">    </w:t>
      </w:r>
      <w:r w:rsidR="00C40B7A">
        <w:rPr>
          <w:sz w:val="28"/>
          <w:szCs w:val="28"/>
        </w:rPr>
        <w:t xml:space="preserve"> </w:t>
      </w:r>
      <w:r w:rsidR="009752C7">
        <w:rPr>
          <w:sz w:val="28"/>
          <w:szCs w:val="28"/>
        </w:rPr>
        <w:t xml:space="preserve">  </w:t>
      </w:r>
      <w:r w:rsidR="00C40B7A">
        <w:rPr>
          <w:sz w:val="28"/>
          <w:szCs w:val="28"/>
        </w:rPr>
        <w:t xml:space="preserve"> Е.М.Хайдукова</w:t>
      </w:r>
    </w:p>
    <w:p w:rsidR="009752C7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</w:t>
      </w:r>
    </w:p>
    <w:p w:rsidR="00371243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          </w:t>
      </w: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</w:t>
      </w:r>
      <w:r w:rsidR="002C6025">
        <w:rPr>
          <w:sz w:val="28"/>
          <w:szCs w:val="28"/>
        </w:rPr>
        <w:t xml:space="preserve">Пинежского </w:t>
      </w:r>
      <w:r w:rsidRPr="00966911">
        <w:rPr>
          <w:sz w:val="28"/>
          <w:szCs w:val="28"/>
        </w:rPr>
        <w:t xml:space="preserve">муниципального </w:t>
      </w:r>
      <w:r w:rsidR="002C6025">
        <w:rPr>
          <w:sz w:val="28"/>
          <w:szCs w:val="28"/>
        </w:rPr>
        <w:t xml:space="preserve">района  </w:t>
      </w:r>
      <w:r w:rsidRPr="00966911">
        <w:rPr>
          <w:sz w:val="28"/>
          <w:szCs w:val="28"/>
        </w:rPr>
        <w:t xml:space="preserve">                  </w:t>
      </w:r>
      <w:r w:rsidR="002C6025">
        <w:rPr>
          <w:sz w:val="28"/>
          <w:szCs w:val="28"/>
        </w:rPr>
        <w:t xml:space="preserve">            </w:t>
      </w:r>
      <w:r w:rsidRPr="00966911">
        <w:rPr>
          <w:sz w:val="28"/>
          <w:szCs w:val="28"/>
        </w:rPr>
        <w:t xml:space="preserve">     А.С.Чечулин</w:t>
      </w:r>
    </w:p>
    <w:sectPr w:rsidR="00DB7435" w:rsidRPr="00966911" w:rsidSect="00541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FF" w:rsidRDefault="00AD63FF" w:rsidP="00192A17">
      <w:r>
        <w:separator/>
      </w:r>
    </w:p>
  </w:endnote>
  <w:endnote w:type="continuationSeparator" w:id="1">
    <w:p w:rsidR="00AD63FF" w:rsidRDefault="00AD63FF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FF" w:rsidRDefault="00AD63FF" w:rsidP="00192A17">
      <w:r>
        <w:separator/>
      </w:r>
    </w:p>
  </w:footnote>
  <w:footnote w:type="continuationSeparator" w:id="1">
    <w:p w:rsidR="00AD63FF" w:rsidRDefault="00AD63FF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61263"/>
    <w:multiLevelType w:val="hybridMultilevel"/>
    <w:tmpl w:val="38FC7B98"/>
    <w:lvl w:ilvl="0" w:tplc="3B6E5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71799"/>
    <w:multiLevelType w:val="hybridMultilevel"/>
    <w:tmpl w:val="14D0C41A"/>
    <w:lvl w:ilvl="0" w:tplc="279CE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542B29FB"/>
    <w:multiLevelType w:val="multilevel"/>
    <w:tmpl w:val="935CC90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579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5F95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5CF1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113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DA9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4AF0"/>
    <w:rsid w:val="0019581C"/>
    <w:rsid w:val="001962A0"/>
    <w:rsid w:val="00196C61"/>
    <w:rsid w:val="00197785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0BA5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025"/>
    <w:rsid w:val="002C6410"/>
    <w:rsid w:val="002C6621"/>
    <w:rsid w:val="002D045B"/>
    <w:rsid w:val="002D30AA"/>
    <w:rsid w:val="002D328E"/>
    <w:rsid w:val="002D36B4"/>
    <w:rsid w:val="002D4383"/>
    <w:rsid w:val="002D5F94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07CA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1243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541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640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2B4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361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4FBF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103B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57E6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3E9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86E9F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696"/>
    <w:rsid w:val="00820A48"/>
    <w:rsid w:val="00821479"/>
    <w:rsid w:val="00822140"/>
    <w:rsid w:val="00822AD1"/>
    <w:rsid w:val="00823346"/>
    <w:rsid w:val="008233BB"/>
    <w:rsid w:val="008234F0"/>
    <w:rsid w:val="00823EB3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754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2C7"/>
    <w:rsid w:val="00975E20"/>
    <w:rsid w:val="00976476"/>
    <w:rsid w:val="009773A8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58D8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16C6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3FF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465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97976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0E85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5F64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6246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1CD0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1EF3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0B3D"/>
    <w:rsid w:val="00DC22E2"/>
    <w:rsid w:val="00DC293D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304F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2792C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830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4F60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1810E-2DC8-4DD1-840C-D9417CD0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5</cp:revision>
  <cp:lastPrinted>2022-11-09T07:16:00Z</cp:lastPrinted>
  <dcterms:created xsi:type="dcterms:W3CDTF">2022-10-27T09:11:00Z</dcterms:created>
  <dcterms:modified xsi:type="dcterms:W3CDTF">2022-11-09T07:17:00Z</dcterms:modified>
</cp:coreProperties>
</file>